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2" w:type="dxa"/>
        <w:tblInd w:w="95" w:type="dxa"/>
        <w:tblLayout w:type="fixed"/>
        <w:tblLook w:val="04A0"/>
      </w:tblPr>
      <w:tblGrid>
        <w:gridCol w:w="3841"/>
        <w:gridCol w:w="660"/>
        <w:gridCol w:w="1608"/>
        <w:gridCol w:w="567"/>
        <w:gridCol w:w="1276"/>
        <w:gridCol w:w="1300"/>
        <w:gridCol w:w="1160"/>
      </w:tblGrid>
      <w:tr w:rsidR="000046BA" w:rsidRPr="000046BA" w:rsidTr="003F7FF9">
        <w:trPr>
          <w:trHeight w:val="312"/>
        </w:trPr>
        <w:tc>
          <w:tcPr>
            <w:tcW w:w="10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Приложение 9</w:t>
            </w:r>
          </w:p>
        </w:tc>
      </w:tr>
      <w:tr w:rsidR="000046BA" w:rsidRPr="000046BA" w:rsidTr="003F7FF9">
        <w:trPr>
          <w:trHeight w:val="312"/>
        </w:trPr>
        <w:tc>
          <w:tcPr>
            <w:tcW w:w="10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к проекту Закона Томской области</w:t>
            </w:r>
          </w:p>
        </w:tc>
      </w:tr>
      <w:tr w:rsidR="000046BA" w:rsidRPr="000046BA" w:rsidTr="003F7FF9">
        <w:trPr>
          <w:trHeight w:val="312"/>
        </w:trPr>
        <w:tc>
          <w:tcPr>
            <w:tcW w:w="10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"Об областном бюджете на 2021 год и </w:t>
            </w:r>
          </w:p>
        </w:tc>
      </w:tr>
      <w:tr w:rsidR="000046BA" w:rsidRPr="000046BA" w:rsidTr="003F7FF9">
        <w:trPr>
          <w:trHeight w:val="312"/>
        </w:trPr>
        <w:tc>
          <w:tcPr>
            <w:tcW w:w="10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на плановый период 2022 и 2023 годов"</w:t>
            </w:r>
          </w:p>
        </w:tc>
      </w:tr>
      <w:tr w:rsidR="000046BA" w:rsidRPr="000046BA" w:rsidTr="003F7FF9">
        <w:trPr>
          <w:trHeight w:val="315"/>
        </w:trPr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</w:p>
        </w:tc>
      </w:tr>
      <w:tr w:rsidR="000046BA" w:rsidRPr="000046BA" w:rsidTr="003F7FF9">
        <w:trPr>
          <w:trHeight w:val="1665"/>
        </w:trPr>
        <w:tc>
          <w:tcPr>
            <w:tcW w:w="10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6"/>
                <w:szCs w:val="26"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sz w:val="26"/>
                <w:szCs w:val="26"/>
                <w:lang w:eastAsia="ru-RU"/>
              </w:rPr>
              <w:t xml:space="preserve"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2021 год и на плановый период 2022 и 2023 годов </w:t>
            </w:r>
          </w:p>
        </w:tc>
      </w:tr>
      <w:tr w:rsidR="000046BA" w:rsidRPr="000046BA" w:rsidTr="003F7FF9">
        <w:trPr>
          <w:trHeight w:val="195"/>
        </w:trPr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0046BA" w:rsidRPr="000046BA" w:rsidTr="003F7FF9">
        <w:trPr>
          <w:trHeight w:val="312"/>
        </w:trPr>
        <w:tc>
          <w:tcPr>
            <w:tcW w:w="104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тыс. рублей</w:t>
            </w:r>
          </w:p>
        </w:tc>
      </w:tr>
      <w:tr w:rsidR="000046BA" w:rsidRPr="000046BA" w:rsidTr="003F7FF9">
        <w:trPr>
          <w:trHeight w:val="510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0046BA" w:rsidRPr="000046BA" w:rsidTr="003F7FF9">
        <w:trPr>
          <w:trHeight w:val="390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spellStart"/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2023 год</w:t>
            </w:r>
          </w:p>
        </w:tc>
      </w:tr>
      <w:tr w:rsidR="000046BA" w:rsidRPr="000046BA" w:rsidTr="003F7FF9">
        <w:trPr>
          <w:trHeight w:val="323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4 616 362,1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1 503 702,4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661 343,4</w:t>
            </w:r>
          </w:p>
        </w:tc>
      </w:tr>
      <w:tr w:rsidR="000046BA" w:rsidRPr="000046BA" w:rsidTr="003F7FF9">
        <w:trPr>
          <w:trHeight w:val="720"/>
        </w:trPr>
        <w:tc>
          <w:tcPr>
            <w:tcW w:w="10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2 762 921,7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1 422 608,2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608 378,4</w:t>
            </w:r>
          </w:p>
        </w:tc>
      </w:tr>
      <w:tr w:rsidR="000046BA" w:rsidRPr="000046BA" w:rsidTr="003F7FF9">
        <w:trPr>
          <w:trHeight w:val="78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1 270 913,0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550 229,7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527 915,2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322 443,8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275 506,4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428 324,8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322 443,8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275 506,4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428 324,8</w:t>
            </w:r>
          </w:p>
        </w:tc>
      </w:tr>
      <w:tr w:rsidR="000046BA" w:rsidRPr="000046BA" w:rsidTr="003F7FF9">
        <w:trPr>
          <w:trHeight w:val="85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транспортной инфраструктуры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322 443,8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275 506,4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428 324,8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12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Реконструкция автомобильной дороги Мог</w:t>
            </w:r>
            <w:r w:rsidR="00EB75EE">
              <w:rPr>
                <w:rFonts w:eastAsia="Times New Roman" w:cs="Arial"/>
                <w:lang w:eastAsia="ru-RU"/>
              </w:rPr>
              <w:t xml:space="preserve">ильный Мыс -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Парабель</w:t>
            </w:r>
            <w:proofErr w:type="spellEnd"/>
            <w:r w:rsidR="00EB75EE">
              <w:rPr>
                <w:rFonts w:eastAsia="Times New Roman" w:cs="Arial"/>
                <w:lang w:eastAsia="ru-RU"/>
              </w:rPr>
              <w:t xml:space="preserve"> -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Каргасок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на участке 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30 -</w:t>
            </w:r>
            <w:r w:rsidR="00EB75EE">
              <w:rPr>
                <w:rFonts w:eastAsia="Times New Roman" w:cs="Arial"/>
                <w:lang w:eastAsia="ru-RU"/>
              </w:rPr>
              <w:t xml:space="preserve"> </w:t>
            </w:r>
            <w:r w:rsidRPr="000046BA">
              <w:rPr>
                <w:rFonts w:eastAsia="Times New Roman" w:cs="Arial"/>
                <w:lang w:eastAsia="ru-RU"/>
              </w:rPr>
              <w:t xml:space="preserve">км 45 в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Колпашевском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154 028,0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140 000,0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200 000,0</w:t>
            </w:r>
          </w:p>
        </w:tc>
      </w:tr>
      <w:tr w:rsidR="000046BA" w:rsidRPr="000046BA" w:rsidTr="003F7FF9">
        <w:trPr>
          <w:trHeight w:val="15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 общего пользования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Тунгусово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–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Могочино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–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Суйга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на участке км 6+540 - км 8+933 (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.Н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арга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) в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Молчановском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районе  Томской области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13 817,0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59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общего пользования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Тунгусово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–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Могочино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–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Суйга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на уча</w:t>
            </w:r>
            <w:r w:rsidR="00EB75EE">
              <w:rPr>
                <w:rFonts w:eastAsia="Times New Roman" w:cs="Arial"/>
                <w:lang w:eastAsia="ru-RU"/>
              </w:rPr>
              <w:t>стке км 10+476 – км 14+009  (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М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огочино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) в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Молчановском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7 774,6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</w:tbl>
    <w:p w:rsidR="00A756DB" w:rsidRDefault="00A756DB" w:rsidP="000046BA">
      <w:pPr>
        <w:spacing w:after="0" w:line="240" w:lineRule="auto"/>
        <w:rPr>
          <w:rFonts w:eastAsia="Times New Roman" w:cs="Arial"/>
          <w:lang w:eastAsia="ru-RU"/>
        </w:rPr>
        <w:sectPr w:rsidR="00A756DB" w:rsidSect="00A756D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10412" w:type="dxa"/>
        <w:tblInd w:w="95" w:type="dxa"/>
        <w:tblLayout w:type="fixed"/>
        <w:tblLook w:val="04A0"/>
      </w:tblPr>
      <w:tblGrid>
        <w:gridCol w:w="3841"/>
        <w:gridCol w:w="660"/>
        <w:gridCol w:w="1608"/>
        <w:gridCol w:w="567"/>
        <w:gridCol w:w="1276"/>
        <w:gridCol w:w="1300"/>
        <w:gridCol w:w="1160"/>
      </w:tblGrid>
      <w:tr w:rsidR="00A756DB" w:rsidRPr="000046BA" w:rsidTr="00CE7BAE">
        <w:trPr>
          <w:trHeight w:val="416"/>
          <w:tblHeader/>
        </w:trPr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DB" w:rsidRPr="000046BA" w:rsidRDefault="00A756DB" w:rsidP="003E714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DB" w:rsidRPr="000046BA" w:rsidRDefault="00A756DB" w:rsidP="003E714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DB" w:rsidRPr="000046BA" w:rsidRDefault="00A756DB" w:rsidP="003E714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A756DB" w:rsidRPr="000046BA" w:rsidTr="00CE7BAE">
        <w:trPr>
          <w:trHeight w:val="222"/>
          <w:tblHeader/>
        </w:trPr>
        <w:tc>
          <w:tcPr>
            <w:tcW w:w="3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DB" w:rsidRPr="000046BA" w:rsidRDefault="00A756DB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6DB" w:rsidRPr="000046BA" w:rsidRDefault="00A756DB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DB" w:rsidRPr="000046BA" w:rsidRDefault="00A756DB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DB" w:rsidRPr="000046BA" w:rsidRDefault="00A756DB" w:rsidP="003E714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DB" w:rsidRPr="000046BA" w:rsidRDefault="00A756DB" w:rsidP="003E714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DB" w:rsidRPr="000046BA" w:rsidRDefault="00A756DB" w:rsidP="003E714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6DB" w:rsidRPr="000046BA" w:rsidRDefault="00A756DB" w:rsidP="003E714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0046BA">
              <w:rPr>
                <w:rFonts w:eastAsia="Times New Roman" w:cs="Arial"/>
                <w:sz w:val="20"/>
                <w:szCs w:val="20"/>
                <w:lang w:eastAsia="ru-RU"/>
              </w:rPr>
              <w:t>2023 год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</w:t>
            </w:r>
            <w:r w:rsidR="00EB75EE">
              <w:rPr>
                <w:rFonts w:eastAsia="Times New Roman" w:cs="Arial"/>
                <w:lang w:eastAsia="ru-RU"/>
              </w:rPr>
              <w:t xml:space="preserve">тво мостового перехода через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р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Я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на автомобильной дороге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Большедорохово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- Тегульдет в Зырянском районе Томской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396,3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61 000,0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23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Реконструкция автомобильной дороги 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Камаевка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- Асино - Первомайское на участке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0 - км 53 в Томской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147 365,4</w:t>
            </w:r>
          </w:p>
        </w:tc>
      </w:tr>
      <w:tr w:rsidR="000046BA" w:rsidRPr="000046BA" w:rsidTr="003F7FF9">
        <w:trPr>
          <w:trHeight w:val="183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линий электроосвещения на автомобильных дорогах общего пользования Томской области. Линия электроосвещения на автомобильной дороге 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Гришино-Колбинка-Тунгусово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в г</w:t>
            </w:r>
            <w:r w:rsidR="00EB75EE">
              <w:rPr>
                <w:rFonts w:eastAsia="Times New Roman" w:cs="Arial"/>
                <w:lang w:eastAsia="ru-RU"/>
              </w:rPr>
              <w:t xml:space="preserve">раницах населенного пункта -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унгусово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14 302,2</w:t>
            </w:r>
          </w:p>
        </w:tc>
      </w:tr>
      <w:tr w:rsidR="000046BA" w:rsidRPr="000046BA" w:rsidTr="003F7FF9">
        <w:trPr>
          <w:trHeight w:val="184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линий электроосвещения на автомобильных дорогах общего пользования Томской области. Линия электроосвещения на автомобильной дороге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Кузовлево-Светлый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на </w:t>
            </w:r>
            <w:r w:rsidR="00EB75EE">
              <w:rPr>
                <w:rFonts w:eastAsia="Times New Roman" w:cs="Arial"/>
                <w:lang w:eastAsia="ru-RU"/>
              </w:rPr>
              <w:t xml:space="preserve">участке 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км</w:t>
            </w:r>
            <w:proofErr w:type="gramEnd"/>
            <w:r w:rsidR="00EB75EE">
              <w:rPr>
                <w:rFonts w:eastAsia="Times New Roman" w:cs="Arial"/>
                <w:lang w:eastAsia="ru-RU"/>
              </w:rPr>
              <w:t xml:space="preserve"> 5+680 - км 6+260 (п. </w:t>
            </w:r>
            <w:r w:rsidRPr="000046BA">
              <w:rPr>
                <w:rFonts w:eastAsia="Times New Roman" w:cs="Arial"/>
                <w:lang w:eastAsia="ru-RU"/>
              </w:rPr>
              <w:t xml:space="preserve">Светлый); Элемент №1 развязки у п. Светлый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6 064,0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89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линий электроосвещения на автомобильных дорогах общего пользования в Томской области. Автомобильная дорога 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Большедорохово-Тегульдет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на участке км 154+725 - км 157+650 (с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егульдет) в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Тегульдетском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25 657,2</w:t>
            </w:r>
          </w:p>
        </w:tc>
      </w:tr>
      <w:tr w:rsidR="000046BA" w:rsidRPr="000046BA" w:rsidTr="003F7FF9">
        <w:trPr>
          <w:trHeight w:val="162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линий электроосвещения на автомобильных дорогах  общего пользования  Томской области. Автомобильная дорога Богашево-Петухово на участке км 0+085 - км 1+520 (с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.Б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огашево) в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13 363,0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8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линий электроосвещения на автомобильных дорогах  общего пользования  Томской области. Автомобильная дорога Михайловка-Александровское -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Итатка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на участке км 30+861 - км 33+410 (с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.А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лександровское) в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20 079,4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5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линии электроосвещения на автомобильной дороге общего пользования  Томск-Каргала-Колпашево на участке 260+700- км 261+700 в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Колпашевском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1 000,0</w:t>
            </w:r>
          </w:p>
        </w:tc>
      </w:tr>
      <w:tr w:rsidR="000046BA" w:rsidRPr="000046BA" w:rsidTr="003F7FF9">
        <w:trPr>
          <w:trHeight w:val="159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 xml:space="preserve">Строительство линии электроосвещения на автомобильной дороге  общего пользования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Тунгусово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–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Могочино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–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Суйга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на участке км 6+540 - км 8+933 (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.Н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арга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) в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Молчановском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районе  Томской области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758,6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2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транспортной развязки на примыкании автомобильной дороги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Томск-Аникино-Ярское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к автомобильной дороге Томск-Аэропорт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49 500,0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54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мостового перехода через р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.А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ленин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Еган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на км 25 автомобильной дороги Стрежевой-Нижневартовск примыкание к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Самотлорскому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кольцу в Александровском районе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3 599,5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5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мостового перехода через р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.Р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учей на км 29 автомобильной дороги Стрежевой-Нижневартовск примыкание к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Самотлорскому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кольцу в Александровском районе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3 599,5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5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мостового перехода через р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.М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ишкин Сайм на км 19 автомобильной дороги Стрежевой-Нижневартовск примыкание к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Самотлорскому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кольцу в Александровском районе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3 599,5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30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мостового перехода через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р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.Л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арьеган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на км 19+600 автомобильной дороги Александровское-35 км  в Александровском районе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7 487,8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9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мостового перехода через р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.К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исловка на 10-ом км автомобильной дороги Томск-Каргала-Колпашево в Томской области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5 050,0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76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автомобильной дороги Малое транспортное кольцо г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омска на участке км 0 - км 5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72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транспортной развязки в разных уровнях на площади Транспортной в г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омске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16 761,0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59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>Строительство автоматического пункта весового и габаритного контроля транспортных сре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 xml:space="preserve">дств в </w:t>
            </w:r>
            <w:r w:rsidR="00EB75EE">
              <w:rPr>
                <w:rFonts w:eastAsia="Times New Roman" w:cs="Arial"/>
                <w:lang w:eastAsia="ru-RU"/>
              </w:rPr>
              <w:t xml:space="preserve"> </w:t>
            </w:r>
            <w:r w:rsidRPr="000046BA">
              <w:rPr>
                <w:rFonts w:eastAsia="Times New Roman" w:cs="Arial"/>
                <w:lang w:eastAsia="ru-RU"/>
              </w:rPr>
              <w:t>дв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ижении в составе автомобильной дороги Томск-Мариинск в Томском районе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18WR253930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35 000,0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2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автоматического пункта весового и габаритного контроля транспортных сре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дств в дв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ижении в составе автомобильной дороги Томск-Каргала-Колпашево км 273 в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Колпашевском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18WR253930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40 000,0</w:t>
            </w:r>
          </w:p>
        </w:tc>
      </w:tr>
      <w:tr w:rsidR="000046BA" w:rsidRPr="000046BA" w:rsidTr="003F7FF9">
        <w:trPr>
          <w:trHeight w:val="157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линии электроосвещения и светофорного объекта на автомобильной дороге общего пользования Томск-Каргала-Колпашево на участке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26+525 - км 27+460 в Томском районе Томской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54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линии электроосвещения на автомобильной дороге общего пользования Кудринский участок -</w:t>
            </w:r>
            <w:r w:rsidR="00EB75EE">
              <w:rPr>
                <w:rFonts w:eastAsia="Times New Roman" w:cs="Arial"/>
                <w:lang w:eastAsia="ru-RU"/>
              </w:rPr>
              <w:t xml:space="preserve"> </w:t>
            </w:r>
            <w:r w:rsidRPr="000046BA">
              <w:rPr>
                <w:rFonts w:eastAsia="Times New Roman" w:cs="Arial"/>
                <w:lang w:eastAsia="ru-RU"/>
              </w:rPr>
              <w:t xml:space="preserve">Моряковский Затон на участках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3+800 - км 6+650, км 17+110 - км 17+775 в Томском районе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57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линии электроосвещения и светофорного объекта на автомобильной дороге общего пользования Томск-Каргала-Колпашево на участке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19+000 - км 19+550 в Томском районе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220 500,7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83 544,5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42 575,5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220 500,7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83 544,5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42 575,5</w:t>
            </w:r>
          </w:p>
        </w:tc>
      </w:tr>
      <w:tr w:rsidR="000046BA" w:rsidRPr="000046BA" w:rsidTr="003F7FF9">
        <w:trPr>
          <w:trHeight w:val="57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220 500,7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83 544,5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42 575,5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6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жил</w:t>
            </w:r>
            <w:r w:rsidR="00EB75EE">
              <w:rPr>
                <w:rFonts w:eastAsia="Times New Roman" w:cs="Arial"/>
                <w:lang w:eastAsia="ru-RU"/>
              </w:rPr>
              <w:t xml:space="preserve">ых многоквартирных домов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мкр.</w:t>
            </w:r>
            <w:r w:rsidRPr="000046BA">
              <w:rPr>
                <w:rFonts w:eastAsia="Times New Roman" w:cs="Arial"/>
                <w:lang w:eastAsia="ru-RU"/>
              </w:rPr>
              <w:t>N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8 г. Томска (Дом №1, Дом №2)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13WF367484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18 650,0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83 544,5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42 575,5</w:t>
            </w:r>
          </w:p>
        </w:tc>
      </w:tr>
      <w:tr w:rsidR="000046BA" w:rsidRPr="000046BA" w:rsidTr="000B5AA2">
        <w:trPr>
          <w:trHeight w:val="852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жилого многоквартирно</w:t>
            </w:r>
            <w:r w:rsidR="00EB75EE">
              <w:rPr>
                <w:rFonts w:eastAsia="Times New Roman" w:cs="Arial"/>
                <w:lang w:eastAsia="ru-RU"/>
              </w:rPr>
              <w:t xml:space="preserve">го дома  по пер. 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Целинному</w:t>
            </w:r>
            <w:proofErr w:type="gramEnd"/>
            <w:r w:rsidR="00EB75EE">
              <w:rPr>
                <w:rFonts w:eastAsia="Times New Roman" w:cs="Arial"/>
                <w:lang w:eastAsia="ru-RU"/>
              </w:rPr>
              <w:t xml:space="preserve"> в г. </w:t>
            </w:r>
            <w:r w:rsidRPr="000046BA">
              <w:rPr>
                <w:rFonts w:eastAsia="Times New Roman" w:cs="Arial"/>
                <w:lang w:eastAsia="ru-RU"/>
              </w:rPr>
              <w:t>Томске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13WF367484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201 850,7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26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10 687,9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46 693,2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Среднее профессиональное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10 687,9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46 693,2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57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0704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10 687,9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46 693,2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 xml:space="preserve">в том числе:                  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960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общежития на 30 мест для Парабельского филиала ОГБПОУ "Томский политехнический техникум", расположенного по адресу: Томская область,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Парабельский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район, с. Парабель, ул. Советская, 98, стр.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093990П090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4 187,9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743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093990И190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46 693,2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23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EB75EE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</w:t>
            </w:r>
            <w:r w:rsidR="000046BA" w:rsidRPr="000046BA">
              <w:rPr>
                <w:rFonts w:eastAsia="Times New Roman" w:cs="Arial"/>
                <w:lang w:eastAsia="ru-RU"/>
              </w:rPr>
              <w:t xml:space="preserve"> общежития на 50 мест для ОГБПОУ "</w:t>
            </w:r>
            <w:proofErr w:type="spellStart"/>
            <w:r w:rsidR="000046BA" w:rsidRPr="000046BA">
              <w:rPr>
                <w:rFonts w:eastAsia="Times New Roman" w:cs="Arial"/>
                <w:lang w:eastAsia="ru-RU"/>
              </w:rPr>
              <w:t>Молчановский</w:t>
            </w:r>
            <w:proofErr w:type="spellEnd"/>
            <w:r w:rsidR="000046BA" w:rsidRPr="000046BA">
              <w:rPr>
                <w:rFonts w:eastAsia="Times New Roman" w:cs="Arial"/>
                <w:lang w:eastAsia="ru-RU"/>
              </w:rPr>
              <w:t xml:space="preserve"> техникум отраслевых технологий" по ул. Учебная в с</w:t>
            </w:r>
            <w:proofErr w:type="gramStart"/>
            <w:r w:rsidR="000046BA" w:rsidRPr="000046BA">
              <w:rPr>
                <w:rFonts w:eastAsia="Times New Roman" w:cs="Arial"/>
                <w:lang w:eastAsia="ru-RU"/>
              </w:rPr>
              <w:t>.М</w:t>
            </w:r>
            <w:proofErr w:type="gramEnd"/>
            <w:r w:rsidR="000046BA" w:rsidRPr="000046BA">
              <w:rPr>
                <w:rFonts w:eastAsia="Times New Roman" w:cs="Arial"/>
                <w:lang w:eastAsia="ru-RU"/>
              </w:rPr>
              <w:t>олчаново Молчановского района Томской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093990П090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6 500,0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636 943,6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144 485,6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57 014,9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Стационарная медицинская помощь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562 198,4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57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здравоохранения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0901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562 198,4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435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Хирургический корпус на 120 коек с поликлиникой на 200 </w:t>
            </w:r>
            <w:proofErr w:type="spellStart"/>
            <w:proofErr w:type="gramStart"/>
            <w:r w:rsidRPr="000046BA">
              <w:rPr>
                <w:rFonts w:eastAsia="Times New Roman" w:cs="Arial"/>
                <w:lang w:eastAsia="ru-RU"/>
              </w:rPr>
              <w:t>п</w:t>
            </w:r>
            <w:proofErr w:type="spellEnd"/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/смену ОГАУЗ "Томский областной онкологический диспансер"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0901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07WN352270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498 971,2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465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07WN352271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107,2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00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многопрофильной детской больницы на 550 коек с консультативной поликлиникой на 250 посещений в смену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0901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072960П040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63 000,0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200"/>
        </w:trPr>
        <w:tc>
          <w:tcPr>
            <w:tcW w:w="3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Реконструкция внутриплощадочных сетей ОГАУЗ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Кожевниковская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 расположенная по адресу: Томская область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.К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ожевниково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>, ул. Гагарина, 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072960И020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120,0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Амбулаторная помощь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54 745,2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39 485,6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57 014,9</w:t>
            </w:r>
          </w:p>
        </w:tc>
      </w:tr>
      <w:tr w:rsidR="000046BA" w:rsidRPr="000046BA" w:rsidTr="003F7FF9">
        <w:trPr>
          <w:trHeight w:val="57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здравоохранения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54 745,2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39 485,6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57 014,9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64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детской поликлиники на 200 </w:t>
            </w:r>
            <w:proofErr w:type="spellStart"/>
            <w:proofErr w:type="gramStart"/>
            <w:r w:rsidRPr="000046BA">
              <w:rPr>
                <w:rFonts w:eastAsia="Times New Roman" w:cs="Arial"/>
                <w:lang w:eastAsia="ru-RU"/>
              </w:rPr>
              <w:t>п</w:t>
            </w:r>
            <w:proofErr w:type="spellEnd"/>
            <w:proofErr w:type="gramEnd"/>
            <w:r w:rsidR="00EB75EE">
              <w:rPr>
                <w:rFonts w:eastAsia="Times New Roman" w:cs="Arial"/>
                <w:lang w:eastAsia="ru-RU"/>
              </w:rPr>
              <w:t xml:space="preserve">/смену по адресу: г. Асино, ул. </w:t>
            </w:r>
            <w:r w:rsidRPr="000046BA">
              <w:rPr>
                <w:rFonts w:eastAsia="Times New Roman" w:cs="Arial"/>
                <w:lang w:eastAsia="ru-RU"/>
              </w:rPr>
              <w:t xml:space="preserve">Гончарова, 170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15 134,9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5 944,3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поликлиники</w:t>
            </w:r>
            <w:r w:rsidR="00EB75EE">
              <w:rPr>
                <w:rFonts w:eastAsia="Times New Roman" w:cs="Arial"/>
                <w:lang w:eastAsia="ru-RU"/>
              </w:rPr>
              <w:t xml:space="preserve"> на 400 посещений в смену (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мкр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Ю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жные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ворота)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10 689,0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16 246,2</w:t>
            </w:r>
          </w:p>
        </w:tc>
      </w:tr>
      <w:tr w:rsidR="000046BA" w:rsidRPr="000046BA" w:rsidTr="003F7FF9">
        <w:trPr>
          <w:trHeight w:val="372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072960П040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25 692,4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49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поликлиники</w:t>
            </w:r>
            <w:r w:rsidR="00EB75EE">
              <w:rPr>
                <w:rFonts w:eastAsia="Times New Roman" w:cs="Arial"/>
                <w:lang w:eastAsia="ru-RU"/>
              </w:rPr>
              <w:t xml:space="preserve"> на 500 посещений в смену (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мкр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осточный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>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40 768,7</w:t>
            </w:r>
          </w:p>
        </w:tc>
      </w:tr>
      <w:tr w:rsidR="000046BA" w:rsidRPr="000046BA" w:rsidTr="000B5AA2">
        <w:trPr>
          <w:trHeight w:val="1152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А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лександровское ОГАУЗ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Светленская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 xml:space="preserve">дшерско-акушерского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д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Х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алдеево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ОГАУЗ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Светленская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фельдшерско-акушерского пункта в д. Кудринский участок ОГАУЗ "Томская РБ" (в т.ч. разработка проектной документации)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фельд</w:t>
            </w:r>
            <w:r w:rsidR="00EB75EE">
              <w:rPr>
                <w:rFonts w:eastAsia="Times New Roman" w:cs="Arial"/>
                <w:lang w:eastAsia="ru-RU"/>
              </w:rPr>
              <w:t xml:space="preserve">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З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оркальцево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ОГАУЗ "Томская РБ" (в т.ч. разработка проектной документации)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В</w:t>
            </w:r>
            <w:proofErr w:type="gramEnd"/>
            <w:r w:rsidR="00EB75EE">
              <w:rPr>
                <w:rFonts w:eastAsia="Times New Roman" w:cs="Arial"/>
                <w:lang w:eastAsia="ru-RU"/>
              </w:rPr>
              <w:t>ознесенка ОГАУЗ "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Шегарская</w:t>
            </w:r>
            <w:proofErr w:type="spellEnd"/>
            <w:r w:rsidR="00EB75EE">
              <w:rPr>
                <w:rFonts w:eastAsia="Times New Roman" w:cs="Arial"/>
                <w:lang w:eastAsia="ru-RU"/>
              </w:rPr>
              <w:t xml:space="preserve"> РБ" </w:t>
            </w:r>
            <w:r w:rsidRPr="000046BA">
              <w:rPr>
                <w:rFonts w:eastAsia="Times New Roman" w:cs="Arial"/>
                <w:lang w:eastAsia="ru-RU"/>
              </w:rPr>
              <w:t>(в т.ч. разработка проектной документации)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Н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овоильинка ОГАУЗ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Шегарская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 xml:space="preserve">дшерско-акушерского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д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ороно-Пашня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Асиновская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д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М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оисеевка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Асиновская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фельд</w:t>
            </w:r>
            <w:r w:rsidR="00EB75EE">
              <w:rPr>
                <w:rFonts w:eastAsia="Times New Roman" w:cs="Arial"/>
                <w:lang w:eastAsia="ru-RU"/>
              </w:rPr>
              <w:t xml:space="preserve">шерско-акушерского пункта в 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д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Ф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еоктистовка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Асиновская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фельд</w:t>
            </w:r>
            <w:r w:rsidR="00EB75EE">
              <w:rPr>
                <w:rFonts w:eastAsia="Times New Roman" w:cs="Arial"/>
                <w:lang w:eastAsia="ru-RU"/>
              </w:rPr>
              <w:t xml:space="preserve">шерско-акушерского пункта в 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Б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еловодовка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ОГБУЗ "Зырянская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фельд</w:t>
            </w:r>
            <w:r w:rsidR="00EB75EE">
              <w:rPr>
                <w:rFonts w:eastAsia="Times New Roman" w:cs="Arial"/>
                <w:lang w:eastAsia="ru-RU"/>
              </w:rPr>
              <w:t xml:space="preserve">шерско-акушерского пункта в 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Г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ромышевка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ОГБУЗ "Зырянская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Здание фельдшерско-акушерского пункта в  </w:t>
            </w:r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С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основка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Каргасокская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1 159,8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Н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овопокровка ОГАУЗ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Кожевниковская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 xml:space="preserve">дшерско-акушерского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И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нкино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ОГАУЗ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Колпашевская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2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П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оловинка ОГАУЗ "Моряковская участковая больница им. В.С. Демьянова"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 xml:space="preserve">дшерско-акушерского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д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П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одломск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ОГАУЗ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Светленская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 xml:space="preserve">дшерско-акушерского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д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Б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ерёзкино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ОГАУЗ "Томская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Н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овая Бурка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Бакчарская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 xml:space="preserve">дшерско-акушерского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Ч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ернышевка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Бакчарская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фельдшерско-акушерского пункт</w:t>
            </w:r>
            <w:r w:rsidR="00EB75EE">
              <w:rPr>
                <w:rFonts w:eastAsia="Times New Roman" w:cs="Arial"/>
                <w:lang w:eastAsia="ru-RU"/>
              </w:rPr>
              <w:t>а в п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Д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ружный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Верхнекетская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п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Н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ефтяников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Каргасокская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 xml:space="preserve">дшерско-акушерского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ертикос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Каргасокская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 xml:space="preserve">дшерско-акушерского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К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индал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Каргасокская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п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А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эропорт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Лоскутовская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РП" 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фельдшерско-акуш</w:t>
            </w:r>
            <w:r w:rsidR="00EB75EE">
              <w:rPr>
                <w:rFonts w:eastAsia="Times New Roman" w:cs="Arial"/>
                <w:lang w:eastAsia="ru-RU"/>
              </w:rPr>
              <w:t xml:space="preserve">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С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арафановка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Молчановская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фельдшерско-акушерского пункта в д. Торбеево ОГБУЗ "Первомайская РБ" (в т.ч. разработка проектной документации)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107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 xml:space="preserve">дшерско-акушерского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А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псагачево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ОГБУЗ "Первомайская РБ" (в т.ч. разработка проектной документации)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п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Б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елый Яр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Тегульдетская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п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Ч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ерный Яр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Тегульдетская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>дшерско-акушерского пункта в 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С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ухой Лог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Чаинская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Здание фель</w:t>
            </w:r>
            <w:r w:rsidR="00EB75EE">
              <w:rPr>
                <w:rFonts w:eastAsia="Times New Roman" w:cs="Arial"/>
                <w:lang w:eastAsia="ru-RU"/>
              </w:rPr>
              <w:t xml:space="preserve">дшерско-акушерского пункта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Ч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емондаевка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ОГБУЗ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Чаинская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РБ" (в т.ч. разработка проектной документации)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07287R365И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1 202,8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581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FF9" w:rsidRPr="000046BA" w:rsidRDefault="000046BA" w:rsidP="000B5AA2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20 000,0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105 000,0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FF9" w:rsidRPr="000046BA" w:rsidRDefault="000046BA" w:rsidP="003F7FF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3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здравоохранения в Томской области",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0909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20 000,0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105 000,0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12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отделения ОГБУЗ "Бюро судебно-медицинской экспертизы Томской области" в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Асиновском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районе Томской области по адресу: г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.А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сино, ул. им. Гончарова, 170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0909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072960И020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20 000,0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105 000,0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80 337,0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Социальное обслуживание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80 337,0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3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"Социальная поддержка населения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1002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40 894,6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1110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спальных корпусов № 1 на 100 койко-мест и № 3 на 70 койко-мест с помещениями административно-бытового обслуживания ОГБУ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Итатский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дом-интернат для престарелых и инвалидов" по адресу: Томский район,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.И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татка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, ул.Северная, 3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11WP351210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1 590,8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780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11WP351211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129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Строительство локальных очистных сооружений ОГБУ "</w:t>
            </w:r>
            <w:proofErr w:type="spellStart"/>
            <w:r w:rsidRPr="000046BA">
              <w:rPr>
                <w:rFonts w:eastAsia="Times New Roman" w:cs="Arial"/>
                <w:color w:val="000000"/>
                <w:lang w:eastAsia="ru-RU"/>
              </w:rPr>
              <w:t>Итатский</w:t>
            </w:r>
            <w:proofErr w:type="spellEnd"/>
            <w:r w:rsidRPr="000046BA">
              <w:rPr>
                <w:rFonts w:eastAsia="Times New Roman" w:cs="Arial"/>
                <w:color w:val="000000"/>
                <w:lang w:eastAsia="ru-RU"/>
              </w:rPr>
              <w:t xml:space="preserve"> дом-интернат для престарелых и инвалидов" по адресу: Томский район, с. </w:t>
            </w:r>
            <w:proofErr w:type="spellStart"/>
            <w:r w:rsidRPr="000046BA">
              <w:rPr>
                <w:rFonts w:eastAsia="Times New Roman" w:cs="Arial"/>
                <w:color w:val="000000"/>
                <w:lang w:eastAsia="ru-RU"/>
              </w:rPr>
              <w:t>Итатка</w:t>
            </w:r>
            <w:proofErr w:type="spellEnd"/>
            <w:r w:rsidRPr="000046BA">
              <w:rPr>
                <w:rFonts w:eastAsia="Times New Roman" w:cs="Arial"/>
                <w:color w:val="000000"/>
                <w:lang w:eastAsia="ru-RU"/>
              </w:rPr>
              <w:t xml:space="preserve">, ул. </w:t>
            </w:r>
            <w:proofErr w:type="gramStart"/>
            <w:r w:rsidRPr="000046BA">
              <w:rPr>
                <w:rFonts w:eastAsia="Times New Roman" w:cs="Arial"/>
                <w:color w:val="000000"/>
                <w:lang w:eastAsia="ru-RU"/>
              </w:rPr>
              <w:t>Северная</w:t>
            </w:r>
            <w:proofErr w:type="gramEnd"/>
            <w:r w:rsidRPr="000046BA">
              <w:rPr>
                <w:rFonts w:eastAsia="Times New Roman" w:cs="Arial"/>
                <w:color w:val="000000"/>
                <w:lang w:eastAsia="ru-RU"/>
              </w:rPr>
              <w:t xml:space="preserve">, 3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11WP35121И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29 920,0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12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Строительство водозабора для ОГБУ "</w:t>
            </w:r>
            <w:proofErr w:type="spellStart"/>
            <w:r w:rsidRPr="000046BA">
              <w:rPr>
                <w:rFonts w:eastAsia="Times New Roman" w:cs="Arial"/>
                <w:color w:val="000000"/>
                <w:lang w:eastAsia="ru-RU"/>
              </w:rPr>
              <w:t>Итатский</w:t>
            </w:r>
            <w:proofErr w:type="spellEnd"/>
            <w:r w:rsidRPr="000046BA">
              <w:rPr>
                <w:rFonts w:eastAsia="Times New Roman" w:cs="Arial"/>
                <w:color w:val="000000"/>
                <w:lang w:eastAsia="ru-RU"/>
              </w:rPr>
              <w:t xml:space="preserve"> дом-интернат для престарелых и инвалидов" по адресу: Томский район, с. </w:t>
            </w:r>
            <w:proofErr w:type="spellStart"/>
            <w:r w:rsidRPr="000046BA">
              <w:rPr>
                <w:rFonts w:eastAsia="Times New Roman" w:cs="Arial"/>
                <w:color w:val="000000"/>
                <w:lang w:eastAsia="ru-RU"/>
              </w:rPr>
              <w:t>Итатка</w:t>
            </w:r>
            <w:proofErr w:type="spellEnd"/>
            <w:r w:rsidRPr="000046BA">
              <w:rPr>
                <w:rFonts w:eastAsia="Times New Roman" w:cs="Arial"/>
                <w:color w:val="000000"/>
                <w:lang w:eastAsia="ru-RU"/>
              </w:rPr>
              <w:t xml:space="preserve">, ул. </w:t>
            </w:r>
            <w:proofErr w:type="gramStart"/>
            <w:r w:rsidRPr="000046BA">
              <w:rPr>
                <w:rFonts w:eastAsia="Times New Roman" w:cs="Arial"/>
                <w:color w:val="000000"/>
                <w:lang w:eastAsia="ru-RU"/>
              </w:rPr>
              <w:t>Северная</w:t>
            </w:r>
            <w:proofErr w:type="gramEnd"/>
            <w:r w:rsidRPr="000046BA">
              <w:rPr>
                <w:rFonts w:eastAsia="Times New Roman" w:cs="Arial"/>
                <w:color w:val="000000"/>
                <w:lang w:eastAsia="ru-RU"/>
              </w:rPr>
              <w:t xml:space="preserve">, 3 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11WP35121И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7 480,0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15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lastRenderedPageBreak/>
              <w:t xml:space="preserve">Реконструкция здания (пристройка лифта) ОБГУ «Дом-интернат для престарелых и инвалидов «Виола» ЗАТО Северск», расположенного по </w:t>
            </w:r>
            <w:r w:rsidR="00EB75EE" w:rsidRPr="000046BA">
              <w:rPr>
                <w:rFonts w:eastAsia="Times New Roman" w:cs="Arial"/>
                <w:color w:val="000000"/>
                <w:lang w:eastAsia="ru-RU"/>
              </w:rPr>
              <w:t>адресу</w:t>
            </w:r>
            <w:r w:rsidRPr="000046BA">
              <w:rPr>
                <w:rFonts w:eastAsia="Times New Roman" w:cs="Arial"/>
                <w:color w:val="000000"/>
                <w:lang w:eastAsia="ru-RU"/>
              </w:rPr>
              <w:t xml:space="preserve">: Томская область, </w:t>
            </w:r>
            <w:proofErr w:type="gramStart"/>
            <w:r w:rsidRPr="000046BA">
              <w:rPr>
                <w:rFonts w:eastAsia="Times New Roman" w:cs="Arial"/>
                <w:color w:val="000000"/>
                <w:lang w:eastAsia="ru-RU"/>
              </w:rPr>
              <w:t>г</w:t>
            </w:r>
            <w:proofErr w:type="gramEnd"/>
            <w:r w:rsidRPr="000046BA">
              <w:rPr>
                <w:rFonts w:eastAsia="Times New Roman" w:cs="Arial"/>
                <w:color w:val="000000"/>
                <w:lang w:eastAsia="ru-RU"/>
              </w:rPr>
              <w:t xml:space="preserve">. Северск, ул. Горького, 7а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112810П009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1 395,5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9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Очистные сооружения для ОГАУ "</w:t>
            </w:r>
            <w:proofErr w:type="spellStart"/>
            <w:r w:rsidRPr="000046BA">
              <w:rPr>
                <w:rFonts w:eastAsia="Times New Roman" w:cs="Arial"/>
                <w:color w:val="000000"/>
                <w:lang w:eastAsia="ru-RU"/>
              </w:rPr>
              <w:t>Шегарский</w:t>
            </w:r>
            <w:proofErr w:type="spellEnd"/>
            <w:r w:rsidRPr="000046BA">
              <w:rPr>
                <w:rFonts w:eastAsia="Times New Roman" w:cs="Arial"/>
                <w:color w:val="000000"/>
                <w:lang w:eastAsia="ru-RU"/>
              </w:rPr>
              <w:t xml:space="preserve"> психоневрологический интернат "Забота"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112810П009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1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коммунальной инфраструктуры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1002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39 442,4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889"/>
        </w:trPr>
        <w:tc>
          <w:tcPr>
            <w:tcW w:w="3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Строительство газовой котельной для ОГАУ "Дом-интернат для престарелых и инвалидов "Лесная дача" в п. Победа Шегарского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1002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194870И070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39 442,4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 xml:space="preserve">1.2. Объекты капитального строительства муниципальной собственности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1 492 008,7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872 378,5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80 463,2</w:t>
            </w:r>
          </w:p>
        </w:tc>
      </w:tr>
      <w:tr w:rsidR="000046BA" w:rsidRPr="000046BA" w:rsidTr="003F7FF9">
        <w:trPr>
          <w:trHeight w:val="323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4 105,2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4 105,2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76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0405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4 105,2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885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инженерных сетей и зданий соцкультбыта в новом микрорайоне комплекс</w:t>
            </w:r>
            <w:r w:rsidR="00EB75EE">
              <w:rPr>
                <w:rFonts w:eastAsia="Times New Roman" w:cs="Arial"/>
                <w:lang w:eastAsia="ru-RU"/>
              </w:rPr>
              <w:t xml:space="preserve">ной застройки "Юбилейный"  в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с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Ч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ажемто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Колпашевского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района Томской области. Линейные объекты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0405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27194R5760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2 074,3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21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271944И760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2 030,9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12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257 140,4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182 280,8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80 463,2</w:t>
            </w:r>
          </w:p>
        </w:tc>
      </w:tr>
      <w:tr w:rsidR="000046BA" w:rsidRPr="000046BA" w:rsidTr="003F7FF9">
        <w:trPr>
          <w:trHeight w:val="323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396,8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1 022,8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999,0</w:t>
            </w:r>
          </w:p>
        </w:tc>
      </w:tr>
      <w:tr w:rsidR="000046BA" w:rsidRPr="000046BA" w:rsidTr="003F7FF9">
        <w:trPr>
          <w:trHeight w:val="752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396,8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1 022,8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999,0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184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(по адресу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с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.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Новониколаевка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, ул. Центральная, 65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Асиновский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 Томская область)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27181R5760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90,7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90,7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90,7</w:t>
            </w:r>
          </w:p>
        </w:tc>
      </w:tr>
      <w:tr w:rsidR="000046BA" w:rsidRPr="000046BA" w:rsidTr="003F7FF9">
        <w:trPr>
          <w:trHeight w:val="273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 xml:space="preserve">Строительство жилых домов по адресу: Томская область, Первомайский р-н, с. Первомайское, ул. Лесная,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24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а/1, ул. Лесная, 24 а/3; </w:t>
            </w:r>
            <w:r w:rsidRPr="000046BA">
              <w:rPr>
                <w:rFonts w:eastAsia="Times New Roman" w:cs="Arial"/>
                <w:lang w:eastAsia="ru-RU"/>
              </w:rPr>
              <w:br/>
              <w:t xml:space="preserve">Строительство жилых домов по адресу: Томская область, Первомайский р-н, с. Первомайское, ул. Лесная,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24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а/4, ул. Лесная, 24 а/6; </w:t>
            </w:r>
            <w:r w:rsidRPr="000046BA">
              <w:rPr>
                <w:rFonts w:eastAsia="Times New Roman" w:cs="Arial"/>
                <w:lang w:eastAsia="ru-RU"/>
              </w:rPr>
              <w:br/>
              <w:t xml:space="preserve">Строительство жилого дома по адресу: Томская область, Первомайский р-н, с. Первомайское, ул. Лесная,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24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а/5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27181R5760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306,1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932,1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908,3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254 617,8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181 258,0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79 464,2</w:t>
            </w:r>
          </w:p>
        </w:tc>
      </w:tr>
      <w:tr w:rsidR="000046BA" w:rsidRPr="000046BA" w:rsidTr="003F7FF9">
        <w:trPr>
          <w:trHeight w:val="85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коммунальной инфраструктуры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242 131,3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177 493,4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79 464,2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блочной модульной котельной в п.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Геологический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Каргасокского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191814И920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18 781,6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7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Канализационные очистные сооружения хозя</w:t>
            </w:r>
            <w:r w:rsidR="00EB75EE">
              <w:rPr>
                <w:rFonts w:eastAsia="Times New Roman" w:cs="Arial"/>
                <w:lang w:eastAsia="ru-RU"/>
              </w:rPr>
              <w:t xml:space="preserve">йственно-бытовых сточных вод </w:t>
            </w:r>
            <w:proofErr w:type="spellStart"/>
            <w:r w:rsidR="00EB75EE">
              <w:rPr>
                <w:rFonts w:eastAsia="Times New Roman" w:cs="Arial"/>
                <w:lang w:eastAsia="ru-RU"/>
              </w:rPr>
              <w:t>г</w:t>
            </w:r>
            <w:proofErr w:type="gramStart"/>
            <w:r w:rsidR="00EB75E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С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еверска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с полной биологической очисткой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191814П920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7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газовой котельной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с. Томское Томского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0046BA">
              <w:rPr>
                <w:rFonts w:eastAsia="Times New Roman" w:cs="Arial"/>
                <w:color w:val="000000"/>
                <w:lang w:eastAsia="ru-RU"/>
              </w:rPr>
              <w:t>194874И070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29 153,6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20 478,3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72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Газоснабжение МО "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Асиновское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городское поселение", г. Асино Томской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41 895,5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30 204,5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Газораспределительные сети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г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. Колпашево и с. Тогур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Колпашевского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района Томской области. 8 очередь. 1 этап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7 500,0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467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9E029E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 xml:space="preserve">Газоснабжение </w:t>
            </w:r>
            <w:proofErr w:type="spellStart"/>
            <w:r>
              <w:rPr>
                <w:rFonts w:eastAsia="Times New Roman" w:cs="Arial"/>
                <w:lang w:eastAsia="ru-RU"/>
              </w:rPr>
              <w:t>д</w:t>
            </w:r>
            <w:proofErr w:type="gramStart"/>
            <w:r>
              <w:rPr>
                <w:rFonts w:eastAsia="Times New Roman" w:cs="Arial"/>
                <w:lang w:eastAsia="ru-RU"/>
              </w:rPr>
              <w:t>.</w:t>
            </w:r>
            <w:r w:rsidR="000046BA" w:rsidRPr="000046BA">
              <w:rPr>
                <w:rFonts w:eastAsia="Times New Roman" w:cs="Arial"/>
                <w:lang w:eastAsia="ru-RU"/>
              </w:rPr>
              <w:t>П</w:t>
            </w:r>
            <w:proofErr w:type="gramEnd"/>
            <w:r w:rsidR="000046BA" w:rsidRPr="000046BA">
              <w:rPr>
                <w:rFonts w:eastAsia="Times New Roman" w:cs="Arial"/>
                <w:lang w:eastAsia="ru-RU"/>
              </w:rPr>
              <w:t>оросино</w:t>
            </w:r>
            <w:proofErr w:type="spellEnd"/>
            <w:r w:rsidR="000046BA" w:rsidRPr="000046BA">
              <w:rPr>
                <w:rFonts w:eastAsia="Times New Roman" w:cs="Arial"/>
                <w:lang w:eastAsia="ru-RU"/>
              </w:rPr>
              <w:t xml:space="preserve"> Томского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16 040,0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547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9E029E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Газоснабжение с</w:t>
            </w:r>
            <w:proofErr w:type="gramStart"/>
            <w:r>
              <w:rPr>
                <w:rFonts w:eastAsia="Times New Roman" w:cs="Arial"/>
                <w:lang w:eastAsia="ru-RU"/>
              </w:rPr>
              <w:t>.</w:t>
            </w:r>
            <w:r w:rsidR="000046BA" w:rsidRPr="000046BA">
              <w:rPr>
                <w:rFonts w:eastAsia="Times New Roman" w:cs="Arial"/>
                <w:lang w:eastAsia="ru-RU"/>
              </w:rPr>
              <w:t>З</w:t>
            </w:r>
            <w:proofErr w:type="gramEnd"/>
            <w:r w:rsidR="000046BA" w:rsidRPr="000046BA">
              <w:rPr>
                <w:rFonts w:eastAsia="Times New Roman" w:cs="Arial"/>
                <w:lang w:eastAsia="ru-RU"/>
              </w:rPr>
              <w:t>ырянское Зырянского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20 000,0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73 177,7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73 177,7</w:t>
            </w:r>
          </w:p>
        </w:tc>
      </w:tr>
      <w:tr w:rsidR="000046BA" w:rsidRPr="000046BA" w:rsidTr="003F7FF9">
        <w:trPr>
          <w:trHeight w:val="52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Газоснабжение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д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.Ф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еоктистовка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Асиновского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28 900,5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4 379,1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561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Газификация микрорайона Степановка МО "Город Томск"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45 030,3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Сеть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газопотребления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мкр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>. Зелёный 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.П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ервомайское Первомайского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194884П030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2 702,2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сетей газоснабжения на территории опережающего социально-экономического развития "Северск"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194884П030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5 229,6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4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 xml:space="preserve">Реконструкция водозабора и станции очистки питьевой воды в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г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. Асино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11 326,8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3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Строительство станции водоподготовки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с.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Лучаново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Томского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899,6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12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Станция водоподготовки производительностью 1</w:t>
            </w:r>
            <w:r w:rsidR="009E029E">
              <w:rPr>
                <w:rFonts w:eastAsia="Times New Roman" w:cs="Arial"/>
                <w:lang w:eastAsia="ru-RU"/>
              </w:rPr>
              <w:t>8 м³/ч по ул. Трудовой, 1б в с</w:t>
            </w:r>
            <w:proofErr w:type="gramStart"/>
            <w:r w:rsidR="009E029E">
              <w:rPr>
                <w:rFonts w:eastAsia="Times New Roman" w:cs="Arial"/>
                <w:lang w:eastAsia="ru-RU"/>
              </w:rPr>
              <w:t>.</w:t>
            </w:r>
            <w:r w:rsidRPr="000046BA">
              <w:rPr>
                <w:rFonts w:eastAsia="Times New Roman" w:cs="Arial"/>
                <w:lang w:eastAsia="ru-RU"/>
              </w:rPr>
              <w:t>С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редний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Васюган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Каргасокского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1 288,8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9E029E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Сети водоснабжения в с</w:t>
            </w:r>
            <w:proofErr w:type="gramStart"/>
            <w:r>
              <w:rPr>
                <w:rFonts w:eastAsia="Times New Roman" w:cs="Arial"/>
                <w:lang w:eastAsia="ru-RU"/>
              </w:rPr>
              <w:t>.</w:t>
            </w:r>
            <w:r w:rsidR="000046BA" w:rsidRPr="000046BA">
              <w:rPr>
                <w:rFonts w:eastAsia="Times New Roman" w:cs="Arial"/>
                <w:lang w:eastAsia="ru-RU"/>
              </w:rPr>
              <w:t>С</w:t>
            </w:r>
            <w:proofErr w:type="gramEnd"/>
            <w:r w:rsidR="000046BA" w:rsidRPr="000046BA">
              <w:rPr>
                <w:rFonts w:eastAsia="Times New Roman" w:cs="Arial"/>
                <w:lang w:eastAsia="ru-RU"/>
              </w:rPr>
              <w:t xml:space="preserve">редний </w:t>
            </w:r>
            <w:proofErr w:type="spellStart"/>
            <w:r w:rsidR="000046BA" w:rsidRPr="000046BA">
              <w:rPr>
                <w:rFonts w:eastAsia="Times New Roman" w:cs="Arial"/>
                <w:lang w:eastAsia="ru-RU"/>
              </w:rPr>
              <w:t>Васюган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2 164,2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1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Станция очистки питьевой воды, расположенная в Томской области,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Молчановском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районе, с. Молчаново, пер. Чапаева, 6г.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1 957,2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79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Реконструкция сетей водоснабжения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с. Молчаново, Молчановского района,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1 713,8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541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Реконструкция системы водоснабжения с.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Первомайское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1 816,3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586,7</w:t>
            </w:r>
          </w:p>
        </w:tc>
      </w:tr>
      <w:tr w:rsidR="000046BA" w:rsidRPr="000046BA" w:rsidTr="003F7FF9">
        <w:trPr>
          <w:trHeight w:val="420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Реконструкция системы водоснабжения с.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Кожевниково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Кожевниковского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1 766,5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632,8</w:t>
            </w:r>
          </w:p>
        </w:tc>
      </w:tr>
      <w:tr w:rsidR="000046BA" w:rsidRPr="000046BA" w:rsidTr="009E029E">
        <w:trPr>
          <w:trHeight w:val="710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19WF54П130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9E029E">
        <w:trPr>
          <w:trHeight w:val="551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Реконструкция станции водоподготовки, строительство водовода для подключения нового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мкр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.С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еверный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в с. Мельниково  Шегарского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4 070,7</w:t>
            </w:r>
          </w:p>
        </w:tc>
      </w:tr>
      <w:tr w:rsidR="000046BA" w:rsidRPr="000046BA" w:rsidTr="000B5AA2">
        <w:trPr>
          <w:trHeight w:val="927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19WF54П130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2 218,6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9E029E">
        <w:trPr>
          <w:trHeight w:val="623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Реконструкция системы водоснабжения </w:t>
            </w:r>
            <w:r w:rsidRPr="000046BA">
              <w:rPr>
                <w:rFonts w:eastAsia="Times New Roman" w:cs="Arial"/>
                <w:lang w:eastAsia="ru-RU"/>
              </w:rPr>
              <w:br/>
              <w:t xml:space="preserve">с.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Корнилово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Томского района Томской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19WF54П130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3 000,0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50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Реконструкция водопровода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 с. Петровка Кривошеинского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996,3</w:t>
            </w:r>
          </w:p>
        </w:tc>
      </w:tr>
      <w:tr w:rsidR="000046BA" w:rsidRPr="000046BA" w:rsidTr="003F7FF9">
        <w:trPr>
          <w:trHeight w:val="827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12 486,5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3 764,6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612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gramStart"/>
            <w:r w:rsidRPr="000046BA">
              <w:rPr>
                <w:rFonts w:eastAsia="Times New Roman" w:cs="Arial"/>
                <w:lang w:eastAsia="ru-RU"/>
              </w:rPr>
              <w:t>Газоснабжение с. Первомайское Первомайского района Томской области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27189R5760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8 935,2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23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Газоснабжение с. Тегульдет, Тегульдетского района,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27197R5760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3 551,3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3 764,6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553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2 125,8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836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lastRenderedPageBreak/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0505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2 125,8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0B5AA2">
        <w:trPr>
          <w:trHeight w:val="139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инженерной инфраструктуры на территории для размещения индивидуального жилищного строительства в пос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.С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амусь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27182R5760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2 125,8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1 191 498,3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687 844,2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1 175 598,3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623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0701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1 175 598,3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 том числе:                  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0B5AA2">
        <w:trPr>
          <w:trHeight w:val="89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Дошкольная образовательная организация на 145 мест по ул. Владимира Высоцкого, 16 в г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омске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96 141,4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96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Дошкольная образовательная организация на 220 мест по ул. Иркутский тракт, 175/3  в г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омске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120 695,8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435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Дошкольная образовательная организация на 145 мест по ул. Ивана Черных, 73  в г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омске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09WP252321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200 350,0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401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2 519,0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113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Дошкольная образовательная организация на 145 мест по адресу: г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омск,  ул. Архитектора Василия Болдырева, 13 (ул. Дизайнеров, 4/1)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140 559,5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111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Дошкольная образовательная организация на 2</w:t>
            </w:r>
            <w:r w:rsidR="009E029E">
              <w:rPr>
                <w:rFonts w:eastAsia="Times New Roman" w:cs="Arial"/>
                <w:lang w:eastAsia="ru-RU"/>
              </w:rPr>
              <w:t>20 мест по адресу: г</w:t>
            </w:r>
            <w:proofErr w:type="gramStart"/>
            <w:r w:rsidR="009E029E">
              <w:rPr>
                <w:rFonts w:eastAsia="Times New Roman" w:cs="Arial"/>
                <w:lang w:eastAsia="ru-RU"/>
              </w:rPr>
              <w:t>.Т</w:t>
            </w:r>
            <w:proofErr w:type="gramEnd"/>
            <w:r w:rsidR="009E029E">
              <w:rPr>
                <w:rFonts w:eastAsia="Times New Roman" w:cs="Arial"/>
                <w:lang w:eastAsia="ru-RU"/>
              </w:rPr>
              <w:t xml:space="preserve">омск, ул. </w:t>
            </w:r>
            <w:r w:rsidRPr="000046BA">
              <w:rPr>
                <w:rFonts w:eastAsia="Times New Roman" w:cs="Arial"/>
                <w:lang w:eastAsia="ru-RU"/>
              </w:rPr>
              <w:t>Ивановского, 18 (1 корпус)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162 232,4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113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Дошкольная образовательная организация на 145 мест по адресу: г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омск, ул. Ивановского, 18 (2 корпус)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99 744,1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9E029E">
        <w:trPr>
          <w:trHeight w:val="510"/>
        </w:trPr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B5AA2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Дошкольная образовательная организация по адресу: г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омск,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мкр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>. Наука, ул. Академика Сахарова, 46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09WP252321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69 306,3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370"/>
        </w:trPr>
        <w:tc>
          <w:tcPr>
            <w:tcW w:w="3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53 020,7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92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Дошкольная образовательная организация по адресу: г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омск, ул. Демьяна Бедного, 4а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231 029,1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15 900,0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687 844,2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81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0702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15 900,0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687 844,2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EB75EE">
        <w:trPr>
          <w:trHeight w:val="337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 xml:space="preserve">Строительство общеобразовательной организации на 1100 мест по ул. Демьяна Бедного в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г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. Томске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09WE14П010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15 900,0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EB75EE">
        <w:trPr>
          <w:trHeight w:val="161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09WE155200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687 844,2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0B5AA2">
        <w:trPr>
          <w:trHeight w:val="26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5 478,5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2 253,5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5 478,5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2 253,5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молодежной политики, физической культуры и спорта 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1102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5 478,5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2 253,5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15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физкультурно-оздоровительного комплекса с универсальным игровым залом для МАУДО "ДЮСШ им.</w:t>
            </w:r>
            <w:r w:rsidR="009E029E">
              <w:rPr>
                <w:rFonts w:eastAsia="Times New Roman" w:cs="Arial"/>
                <w:lang w:eastAsia="ru-RU"/>
              </w:rPr>
              <w:t xml:space="preserve"> </w:t>
            </w:r>
            <w:r w:rsidRPr="000046BA">
              <w:rPr>
                <w:rFonts w:eastAsia="Times New Roman" w:cs="Arial"/>
                <w:lang w:eastAsia="ru-RU"/>
              </w:rPr>
              <w:t xml:space="preserve">О.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Рахматулиной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>" по ул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.Л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енина, 52 в г.Колпашево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Колпашевского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1102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08WP551390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4 068,2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2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Физкультурно-спортивный комплекс с универсальным игровым залом 36х21 м в 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.М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олчаново Молчановского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1102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08WP551390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1 410,3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2 253,5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1400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33 786,3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EB75EE">
        <w:trPr>
          <w:trHeight w:val="491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1403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33 786,3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57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1403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33 786,3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623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Жилые улицы № 1,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Тояновская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в пос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.З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ональная Станция Томского района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1403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13WF150210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33 786,3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EB75EE">
        <w:trPr>
          <w:trHeight w:val="539"/>
        </w:trPr>
        <w:tc>
          <w:tcPr>
            <w:tcW w:w="10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1 853 440,4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81 094,2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52 965,0</w:t>
            </w:r>
          </w:p>
        </w:tc>
      </w:tr>
      <w:tr w:rsidR="000046BA" w:rsidRPr="000046BA" w:rsidTr="003F7FF9">
        <w:trPr>
          <w:trHeight w:val="85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1 840 261,8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63 525,0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52 965,0</w:t>
            </w:r>
          </w:p>
        </w:tc>
      </w:tr>
      <w:tr w:rsidR="000046BA" w:rsidRPr="000046BA" w:rsidTr="00EB75EE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600 000,0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EB75EE">
        <w:trPr>
          <w:trHeight w:val="6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Другие </w:t>
            </w:r>
            <w:r w:rsidR="00EB75EE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вопросы в области наци</w:t>
            </w: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ональной экономики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600 000,0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EB75EE">
        <w:trPr>
          <w:trHeight w:val="85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«Улучшение инвестиционного климата и развитие экспорта Томской области»,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0412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600 000,0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9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 xml:space="preserve">Приобретение земельного участка для создания и развития многофункционального студенческого городка в Томской области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0412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011800И120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600 000,0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1 240 261,8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63 525,0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52 965,0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1 154 221,8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57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0702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1 154 221,8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690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Приобретение нежилого здания с инженерными сооружениями для размещения общеобразовательной организации на 1100 мест в Заречном сельском поселении Томского района Томской области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09WE155201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180,0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870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09WE155200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1 013 893,0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12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Приобретение спального корпуса с инженерными сооружениями при общеобразовательной организации на 1100 мест на территории микрорайона «Северный»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092960И140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140 148,8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3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Среднее профессиональное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86 040,0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63 525,0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52 965,0</w:t>
            </w:r>
          </w:p>
        </w:tc>
      </w:tr>
      <w:tr w:rsidR="000046BA" w:rsidRPr="000046BA" w:rsidTr="003F7FF9">
        <w:trPr>
          <w:trHeight w:val="57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0704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86 040,0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63 525,0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52 965,0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9E029E">
        <w:trPr>
          <w:trHeight w:val="111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Выкуп нежилых помещений для ОГБПОУ "Томский государственный педагогический колледж" по адресу: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г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. Томск, пр. Фрунзе, 103, строение 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093990И090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79 620,0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63 525,0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9E029E">
        <w:trPr>
          <w:trHeight w:val="113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Выкуп нежилых помещений для ОГБПОУ "Томский государственный педагогический колледж" по адресу: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г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. Томск, пр. Фрунзе, 103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093990И090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6 420,0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9E029E">
        <w:trPr>
          <w:trHeight w:val="111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Выкуп здания для ОГБПОУ "Томский государственный педагогический колледж" по адресу: 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г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>. Томск, пр. Фрунзе, 103, строение 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0704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093990И090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52 965,0</w:t>
            </w:r>
          </w:p>
        </w:tc>
      </w:tr>
      <w:tr w:rsidR="000046BA" w:rsidRPr="000046BA" w:rsidTr="009E029E">
        <w:trPr>
          <w:trHeight w:val="791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13 178,6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17 569,2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13 178,6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17 569,2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EB75EE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1 863,9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EB75EE">
        <w:trPr>
          <w:trHeight w:val="649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1 863,9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EB75EE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94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lastRenderedPageBreak/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13WF367484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1 863,9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6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11 314,7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17 569,2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85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коммунальной инфраструктуры в Томской области",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6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11 314,7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17 569,2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0046BA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0046BA" w:rsidRPr="000046BA" w:rsidTr="003F7FF9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6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6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6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46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046BA" w:rsidRPr="000046BA" w:rsidTr="003F7FF9">
        <w:trPr>
          <w:trHeight w:val="9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Строительство газовой блочно-модульной котельной в д</w:t>
            </w:r>
            <w:proofErr w:type="gramStart"/>
            <w:r w:rsidRPr="000046BA">
              <w:rPr>
                <w:rFonts w:eastAsia="Times New Roman" w:cs="Arial"/>
                <w:lang w:eastAsia="ru-RU"/>
              </w:rPr>
              <w:t>.Б</w:t>
            </w:r>
            <w:proofErr w:type="gramEnd"/>
            <w:r w:rsidRPr="000046BA">
              <w:rPr>
                <w:rFonts w:eastAsia="Times New Roman" w:cs="Arial"/>
                <w:lang w:eastAsia="ru-RU"/>
              </w:rPr>
              <w:t xml:space="preserve">ольшое </w:t>
            </w:r>
            <w:proofErr w:type="spellStart"/>
            <w:r w:rsidRPr="000046BA">
              <w:rPr>
                <w:rFonts w:eastAsia="Times New Roman" w:cs="Arial"/>
                <w:lang w:eastAsia="ru-RU"/>
              </w:rPr>
              <w:t>Протопопово</w:t>
            </w:r>
            <w:proofErr w:type="spellEnd"/>
            <w:r w:rsidRPr="000046BA">
              <w:rPr>
                <w:rFonts w:eastAsia="Times New Roman" w:cs="Arial"/>
                <w:lang w:eastAsia="ru-RU"/>
              </w:rPr>
              <w:t xml:space="preserve"> Томского района Томской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191814И920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11 314,7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17 569,2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BA" w:rsidRPr="000046BA" w:rsidRDefault="000046BA" w:rsidP="000046BA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0046BA">
              <w:rPr>
                <w:rFonts w:eastAsia="Times New Roman" w:cs="Arial"/>
                <w:lang w:eastAsia="ru-RU"/>
              </w:rPr>
              <w:t>0,0</w:t>
            </w:r>
          </w:p>
        </w:tc>
      </w:tr>
    </w:tbl>
    <w:p w:rsidR="00D76EA4" w:rsidRDefault="00D76EA4"/>
    <w:sectPr w:rsidR="00D76EA4" w:rsidSect="003B3A1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6BA"/>
    <w:rsid w:val="000046BA"/>
    <w:rsid w:val="000B5AA2"/>
    <w:rsid w:val="001A55EF"/>
    <w:rsid w:val="003B3A18"/>
    <w:rsid w:val="003F7FF9"/>
    <w:rsid w:val="00550125"/>
    <w:rsid w:val="007253C8"/>
    <w:rsid w:val="009A1E02"/>
    <w:rsid w:val="009E029E"/>
    <w:rsid w:val="00A756DB"/>
    <w:rsid w:val="00BB175D"/>
    <w:rsid w:val="00CE7BAE"/>
    <w:rsid w:val="00D767C8"/>
    <w:rsid w:val="00D76EA4"/>
    <w:rsid w:val="00EB75EE"/>
    <w:rsid w:val="00F41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4109</Words>
  <Characters>23425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</dc:creator>
  <cp:lastModifiedBy>uti</cp:lastModifiedBy>
  <cp:revision>2</cp:revision>
  <dcterms:created xsi:type="dcterms:W3CDTF">2021-10-15T06:07:00Z</dcterms:created>
  <dcterms:modified xsi:type="dcterms:W3CDTF">2021-10-15T06:07:00Z</dcterms:modified>
</cp:coreProperties>
</file>